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18" w:rsidRDefault="00B51B18" w:rsidP="002C4CF2">
      <w:pPr>
        <w:numPr>
          <w:ilvl w:val="0"/>
          <w:numId w:val="21"/>
        </w:numPr>
        <w:spacing w:line="240" w:lineRule="auto"/>
      </w:pPr>
      <w:r>
        <w:rPr>
          <w:szCs w:val="28"/>
        </w:rPr>
        <w:t xml:space="preserve">Перейдите по ссылке </w:t>
      </w:r>
      <w:hyperlink r:id="rId7" w:tgtFrame="_blank" w:history="1">
        <w:r>
          <w:rPr>
            <w:rStyle w:val="aa"/>
            <w:rFonts w:ascii="Arial" w:hAnsi="Arial" w:cs="Arial"/>
            <w:color w:val="0077CC"/>
            <w:sz w:val="23"/>
            <w:szCs w:val="23"/>
            <w:shd w:val="clear" w:color="auto" w:fill="FFFFFF"/>
          </w:rPr>
          <w:t>http://www.regvideo.com/soft/download/General_CMS_V3.1.0.3.T.exe</w:t>
        </w:r>
      </w:hyperlink>
      <w:r>
        <w:t xml:space="preserve"> и установите приложение для просмотра видео с регистратора по сети.</w:t>
      </w:r>
    </w:p>
    <w:p w:rsidR="00B51B18" w:rsidRDefault="00B51B18" w:rsidP="004C54E1">
      <w:pPr>
        <w:spacing w:line="240" w:lineRule="auto"/>
        <w:ind w:left="360"/>
        <w:rPr>
          <w:szCs w:val="28"/>
        </w:rPr>
      </w:pPr>
      <w:r>
        <w:rPr>
          <w:szCs w:val="28"/>
        </w:rPr>
        <w:t>2. В меню программы откройте вкладку  «Система» - «Устройства»</w:t>
      </w:r>
    </w:p>
    <w:p w:rsidR="00B51B18" w:rsidRDefault="00404B01" w:rsidP="004C54E1">
      <w:pPr>
        <w:spacing w:line="240" w:lineRule="auto"/>
        <w:ind w:left="36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362575" cy="3219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18" w:rsidRDefault="00B51B18" w:rsidP="004C54E1">
      <w:pPr>
        <w:spacing w:line="240" w:lineRule="auto"/>
        <w:ind w:left="360"/>
        <w:rPr>
          <w:szCs w:val="28"/>
        </w:rPr>
      </w:pPr>
    </w:p>
    <w:p w:rsidR="00B51B18" w:rsidRDefault="00B51B18" w:rsidP="004C54E1">
      <w:pPr>
        <w:spacing w:line="240" w:lineRule="auto"/>
        <w:ind w:left="360"/>
        <w:rPr>
          <w:szCs w:val="28"/>
        </w:rPr>
      </w:pPr>
      <w:r>
        <w:rPr>
          <w:szCs w:val="28"/>
        </w:rPr>
        <w:t>3. В меню устройств нажмите вкладку «Добавить область» задайте ей «имя» и нажмите клавишу «ОК»</w:t>
      </w:r>
      <w:r w:rsidR="00404B01">
        <w:rPr>
          <w:noProof/>
          <w:szCs w:val="28"/>
          <w:lang w:eastAsia="ru-RU"/>
        </w:rPr>
        <w:drawing>
          <wp:inline distT="0" distB="0" distL="0" distR="0">
            <wp:extent cx="5486400" cy="3295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18" w:rsidRDefault="00B51B18" w:rsidP="00F92897">
      <w:pPr>
        <w:rPr>
          <w:szCs w:val="28"/>
        </w:rPr>
      </w:pPr>
    </w:p>
    <w:p w:rsidR="00B51B18" w:rsidRDefault="00B51B18" w:rsidP="00F92897">
      <w:pPr>
        <w:tabs>
          <w:tab w:val="left" w:pos="795"/>
        </w:tabs>
        <w:rPr>
          <w:szCs w:val="28"/>
        </w:rPr>
      </w:pPr>
      <w:r>
        <w:rPr>
          <w:szCs w:val="28"/>
        </w:rPr>
        <w:tab/>
      </w:r>
    </w:p>
    <w:p w:rsidR="00B51B18" w:rsidRDefault="00B51B18" w:rsidP="00F92897">
      <w:pPr>
        <w:tabs>
          <w:tab w:val="left" w:pos="795"/>
        </w:tabs>
        <w:rPr>
          <w:szCs w:val="28"/>
        </w:rPr>
      </w:pPr>
    </w:p>
    <w:p w:rsidR="00B51B18" w:rsidRDefault="00B51B18" w:rsidP="00F92897">
      <w:pPr>
        <w:tabs>
          <w:tab w:val="left" w:pos="795"/>
        </w:tabs>
        <w:rPr>
          <w:szCs w:val="28"/>
        </w:rPr>
      </w:pPr>
    </w:p>
    <w:p w:rsidR="00B51B18" w:rsidRDefault="00B51B18" w:rsidP="00F92897">
      <w:pPr>
        <w:tabs>
          <w:tab w:val="left" w:pos="795"/>
        </w:tabs>
        <w:rPr>
          <w:szCs w:val="28"/>
        </w:rPr>
      </w:pPr>
    </w:p>
    <w:p w:rsidR="00B51B18" w:rsidRDefault="00B51B18" w:rsidP="00F92897">
      <w:pPr>
        <w:tabs>
          <w:tab w:val="left" w:pos="795"/>
        </w:tabs>
        <w:rPr>
          <w:szCs w:val="28"/>
        </w:rPr>
      </w:pPr>
      <w:r>
        <w:rPr>
          <w:szCs w:val="28"/>
        </w:rPr>
        <w:t>4.Затем выберите созданную вами область и нажмите вкладку «Добавить устройство»</w:t>
      </w:r>
    </w:p>
    <w:p w:rsidR="00B51B18" w:rsidRDefault="00404B01" w:rsidP="00F92897">
      <w:pPr>
        <w:tabs>
          <w:tab w:val="left" w:pos="795"/>
        </w:tabs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391025" cy="30003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18" w:rsidRDefault="00B51B18" w:rsidP="00F92897">
      <w:pPr>
        <w:tabs>
          <w:tab w:val="left" w:pos="795"/>
        </w:tabs>
        <w:jc w:val="center"/>
        <w:rPr>
          <w:szCs w:val="28"/>
        </w:rPr>
      </w:pPr>
    </w:p>
    <w:p w:rsidR="00B51B18" w:rsidRDefault="00B51B18" w:rsidP="00F92897">
      <w:pPr>
        <w:tabs>
          <w:tab w:val="left" w:pos="795"/>
        </w:tabs>
        <w:jc w:val="center"/>
        <w:rPr>
          <w:szCs w:val="28"/>
        </w:rPr>
      </w:pPr>
    </w:p>
    <w:p w:rsidR="00B51B18" w:rsidRPr="00404B01" w:rsidRDefault="00B51B18" w:rsidP="00F92897">
      <w:pPr>
        <w:tabs>
          <w:tab w:val="left" w:pos="795"/>
        </w:tabs>
        <w:jc w:val="both"/>
        <w:rPr>
          <w:szCs w:val="28"/>
        </w:rPr>
      </w:pPr>
      <w:r>
        <w:rPr>
          <w:szCs w:val="28"/>
        </w:rPr>
        <w:t>5. В открывшемся меню на графе «тип» установите галочку на метке «</w:t>
      </w:r>
      <w:r>
        <w:rPr>
          <w:szCs w:val="28"/>
          <w:lang w:val="en-US"/>
        </w:rPr>
        <w:t>Cloud</w:t>
      </w:r>
      <w:r>
        <w:rPr>
          <w:szCs w:val="28"/>
        </w:rPr>
        <w:t>»</w:t>
      </w:r>
    </w:p>
    <w:p w:rsidR="00B51B18" w:rsidRPr="00824AA8" w:rsidRDefault="00B51B18" w:rsidP="00F92897">
      <w:pPr>
        <w:tabs>
          <w:tab w:val="left" w:pos="795"/>
        </w:tabs>
        <w:jc w:val="both"/>
        <w:rPr>
          <w:szCs w:val="28"/>
        </w:rPr>
      </w:pPr>
      <w:r>
        <w:rPr>
          <w:szCs w:val="28"/>
        </w:rPr>
        <w:t>В поле «Имя» укажите необходимое  для вас имя</w:t>
      </w:r>
    </w:p>
    <w:p w:rsidR="00B51B18" w:rsidRDefault="00B51B18" w:rsidP="00F92897">
      <w:pPr>
        <w:tabs>
          <w:tab w:val="left" w:pos="795"/>
        </w:tabs>
        <w:jc w:val="both"/>
        <w:rPr>
          <w:szCs w:val="28"/>
        </w:rPr>
      </w:pPr>
      <w:r>
        <w:rPr>
          <w:szCs w:val="28"/>
        </w:rPr>
        <w:t xml:space="preserve">В поле </w:t>
      </w:r>
      <w:r>
        <w:rPr>
          <w:szCs w:val="28"/>
          <w:lang w:val="en-US"/>
        </w:rPr>
        <w:t>Serial</w:t>
      </w:r>
      <w:r w:rsidRPr="00F92897">
        <w:rPr>
          <w:szCs w:val="28"/>
        </w:rPr>
        <w:t xml:space="preserve"> </w:t>
      </w:r>
      <w:r>
        <w:rPr>
          <w:szCs w:val="28"/>
          <w:lang w:val="en-US"/>
        </w:rPr>
        <w:t>ID</w:t>
      </w:r>
      <w:r w:rsidRPr="00F92897">
        <w:rPr>
          <w:szCs w:val="28"/>
        </w:rPr>
        <w:t xml:space="preserve"> </w:t>
      </w:r>
      <w:r>
        <w:rPr>
          <w:szCs w:val="28"/>
        </w:rPr>
        <w:t>напишите следующие данные</w:t>
      </w:r>
    </w:p>
    <w:p w:rsidR="00B51B18" w:rsidRPr="00824AA8" w:rsidRDefault="00B51B18" w:rsidP="00F92897">
      <w:pPr>
        <w:tabs>
          <w:tab w:val="left" w:pos="795"/>
        </w:tabs>
        <w:jc w:val="both"/>
        <w:rPr>
          <w:szCs w:val="28"/>
        </w:rPr>
      </w:pPr>
      <w:r>
        <w:rPr>
          <w:szCs w:val="28"/>
        </w:rPr>
        <w:t xml:space="preserve">Устройство на 9 дачной </w:t>
      </w:r>
      <w:r w:rsidRPr="00F92897">
        <w:rPr>
          <w:szCs w:val="28"/>
        </w:rPr>
        <w:t xml:space="preserve">– </w:t>
      </w:r>
      <w:r>
        <w:rPr>
          <w:szCs w:val="28"/>
        </w:rPr>
        <w:t>«</w:t>
      </w:r>
      <w:r w:rsidRPr="00F92897">
        <w:rPr>
          <w:szCs w:val="28"/>
        </w:rPr>
        <w:t>1</w:t>
      </w:r>
      <w:r>
        <w:rPr>
          <w:szCs w:val="28"/>
          <w:lang w:val="en-US"/>
        </w:rPr>
        <w:t>a</w:t>
      </w:r>
      <w:r w:rsidRPr="00F92897">
        <w:rPr>
          <w:szCs w:val="28"/>
        </w:rPr>
        <w:t>81</w:t>
      </w:r>
      <w:r>
        <w:rPr>
          <w:szCs w:val="28"/>
          <w:lang w:val="en-US"/>
        </w:rPr>
        <w:t>a</w:t>
      </w:r>
      <w:r w:rsidRPr="00F92897">
        <w:rPr>
          <w:szCs w:val="28"/>
        </w:rPr>
        <w:t>4393644</w:t>
      </w:r>
      <w:r>
        <w:rPr>
          <w:szCs w:val="28"/>
          <w:lang w:val="en-US"/>
        </w:rPr>
        <w:t>d</w:t>
      </w:r>
      <w:r w:rsidRPr="00F92897">
        <w:rPr>
          <w:szCs w:val="28"/>
        </w:rPr>
        <w:t>3</w:t>
      </w:r>
      <w:r>
        <w:rPr>
          <w:szCs w:val="28"/>
          <w:lang w:val="en-US"/>
        </w:rPr>
        <w:t>ed</w:t>
      </w:r>
      <w:r>
        <w:rPr>
          <w:szCs w:val="28"/>
        </w:rPr>
        <w:t>»</w:t>
      </w:r>
    </w:p>
    <w:p w:rsidR="00B51B18" w:rsidRPr="00F92897" w:rsidRDefault="00B51B18" w:rsidP="00F92897">
      <w:pPr>
        <w:tabs>
          <w:tab w:val="left" w:pos="795"/>
        </w:tabs>
        <w:jc w:val="both"/>
        <w:rPr>
          <w:szCs w:val="28"/>
        </w:rPr>
      </w:pPr>
      <w:r>
        <w:rPr>
          <w:szCs w:val="28"/>
        </w:rPr>
        <w:t>Устройство в Заводском – «</w:t>
      </w:r>
      <w:r>
        <w:rPr>
          <w:szCs w:val="28"/>
          <w:lang w:val="en-US"/>
        </w:rPr>
        <w:t>ea</w:t>
      </w:r>
      <w:r w:rsidRPr="00F92897">
        <w:rPr>
          <w:szCs w:val="28"/>
        </w:rPr>
        <w:t>2</w:t>
      </w:r>
      <w:r>
        <w:rPr>
          <w:szCs w:val="28"/>
          <w:lang w:val="en-US"/>
        </w:rPr>
        <w:t>a</w:t>
      </w:r>
      <w:r w:rsidRPr="00F92897">
        <w:rPr>
          <w:szCs w:val="28"/>
        </w:rPr>
        <w:t>205</w:t>
      </w:r>
      <w:r>
        <w:rPr>
          <w:szCs w:val="28"/>
          <w:lang w:val="en-US"/>
        </w:rPr>
        <w:t>cd</w:t>
      </w:r>
      <w:r w:rsidRPr="00F92897">
        <w:rPr>
          <w:szCs w:val="28"/>
        </w:rPr>
        <w:t>6</w:t>
      </w:r>
      <w:r>
        <w:rPr>
          <w:szCs w:val="28"/>
          <w:lang w:val="en-US"/>
        </w:rPr>
        <w:t>ba</w:t>
      </w:r>
      <w:r w:rsidRPr="00F92897">
        <w:rPr>
          <w:szCs w:val="28"/>
        </w:rPr>
        <w:t>1</w:t>
      </w:r>
      <w:r>
        <w:rPr>
          <w:szCs w:val="28"/>
          <w:lang w:val="en-US"/>
        </w:rPr>
        <w:t>f</w:t>
      </w:r>
      <w:r w:rsidRPr="00F92897">
        <w:rPr>
          <w:szCs w:val="28"/>
        </w:rPr>
        <w:t>46</w:t>
      </w:r>
      <w:r>
        <w:rPr>
          <w:szCs w:val="28"/>
        </w:rPr>
        <w:t>»</w:t>
      </w:r>
    </w:p>
    <w:p w:rsidR="00B51B18" w:rsidRDefault="00B51B18" w:rsidP="00F92897">
      <w:pPr>
        <w:tabs>
          <w:tab w:val="left" w:pos="795"/>
        </w:tabs>
        <w:jc w:val="both"/>
        <w:rPr>
          <w:szCs w:val="28"/>
        </w:rPr>
      </w:pPr>
      <w:r>
        <w:rPr>
          <w:szCs w:val="28"/>
        </w:rPr>
        <w:t>Устройство на Артиллерийской – «</w:t>
      </w:r>
      <w:r>
        <w:rPr>
          <w:szCs w:val="28"/>
          <w:lang w:val="en-US"/>
        </w:rPr>
        <w:t>e</w:t>
      </w:r>
      <w:r w:rsidRPr="00824AA8">
        <w:rPr>
          <w:szCs w:val="28"/>
        </w:rPr>
        <w:t>7</w:t>
      </w:r>
      <w:r>
        <w:rPr>
          <w:szCs w:val="28"/>
          <w:lang w:val="en-US"/>
        </w:rPr>
        <w:t>b</w:t>
      </w:r>
      <w:r w:rsidRPr="00824AA8">
        <w:rPr>
          <w:szCs w:val="28"/>
        </w:rPr>
        <w:t>186</w:t>
      </w:r>
      <w:r>
        <w:rPr>
          <w:szCs w:val="28"/>
          <w:lang w:val="en-US"/>
        </w:rPr>
        <w:t>e</w:t>
      </w:r>
      <w:r w:rsidRPr="00824AA8">
        <w:rPr>
          <w:szCs w:val="28"/>
        </w:rPr>
        <w:t>1</w:t>
      </w:r>
      <w:r>
        <w:rPr>
          <w:szCs w:val="28"/>
          <w:lang w:val="en-US"/>
        </w:rPr>
        <w:t>dc</w:t>
      </w:r>
      <w:r w:rsidRPr="00824AA8">
        <w:rPr>
          <w:szCs w:val="28"/>
        </w:rPr>
        <w:t>342</w:t>
      </w:r>
      <w:r>
        <w:rPr>
          <w:szCs w:val="28"/>
          <w:lang w:val="en-US"/>
        </w:rPr>
        <w:t>b</w:t>
      </w:r>
      <w:r w:rsidRPr="00824AA8">
        <w:rPr>
          <w:szCs w:val="28"/>
        </w:rPr>
        <w:t>9</w:t>
      </w:r>
      <w:r>
        <w:rPr>
          <w:szCs w:val="28"/>
          <w:lang w:val="en-US"/>
        </w:rPr>
        <w:t>f</w:t>
      </w:r>
      <w:r>
        <w:rPr>
          <w:szCs w:val="28"/>
        </w:rPr>
        <w:t>»</w:t>
      </w:r>
    </w:p>
    <w:p w:rsidR="00B51B18" w:rsidRPr="00F92897" w:rsidRDefault="00B51B18" w:rsidP="00F92897">
      <w:pPr>
        <w:tabs>
          <w:tab w:val="left" w:pos="795"/>
        </w:tabs>
        <w:jc w:val="both"/>
        <w:rPr>
          <w:szCs w:val="28"/>
        </w:rPr>
      </w:pPr>
    </w:p>
    <w:p w:rsidR="00B51B18" w:rsidRDefault="00404B01" w:rsidP="00F92897">
      <w:pPr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848350" cy="3514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18" w:rsidRDefault="00B51B18" w:rsidP="00F92897">
      <w:pPr>
        <w:jc w:val="right"/>
        <w:rPr>
          <w:szCs w:val="28"/>
        </w:rPr>
      </w:pPr>
    </w:p>
    <w:p w:rsidR="00B51B18" w:rsidRDefault="00B51B18" w:rsidP="00A471BB">
      <w:pPr>
        <w:jc w:val="both"/>
        <w:rPr>
          <w:szCs w:val="28"/>
        </w:rPr>
      </w:pPr>
      <w:r>
        <w:rPr>
          <w:szCs w:val="28"/>
        </w:rPr>
        <w:t>6. В основном меню программы выберите необходимое для просмотра устройство и подключитесь к нему двойным нажатием левой кнопкой мыши.  Далее нажмите на необходимую камеру правой клавишей мышки и выберите «экстра поток». В окне выделенным зеленым квадратом отобразится выбранная вами камера, для выбора окна отображения камеры (для выделения зеленым квадратом) нажмите на необходимое окно левой кнопкой мыши. Для отображения видео с нескольких устройств подключитесь к ним как описано выше.</w:t>
      </w:r>
    </w:p>
    <w:p w:rsidR="00B51B18" w:rsidRDefault="00B51B18" w:rsidP="00A471BB">
      <w:pPr>
        <w:jc w:val="both"/>
        <w:rPr>
          <w:szCs w:val="28"/>
        </w:rPr>
      </w:pPr>
      <w:r>
        <w:rPr>
          <w:szCs w:val="28"/>
        </w:rPr>
        <w:t>Примечание</w:t>
      </w:r>
      <w:r w:rsidRPr="0069307A">
        <w:rPr>
          <w:szCs w:val="28"/>
        </w:rPr>
        <w:t>:</w:t>
      </w:r>
      <w:r>
        <w:rPr>
          <w:szCs w:val="28"/>
        </w:rPr>
        <w:t xml:space="preserve"> На данных объектах установлено по 2 камеры видеонаблюдения и задействованы порты </w:t>
      </w:r>
      <w:r>
        <w:rPr>
          <w:szCs w:val="28"/>
          <w:lang w:val="en-US"/>
        </w:rPr>
        <w:t>CAM</w:t>
      </w:r>
      <w:r w:rsidRPr="0069307A">
        <w:rPr>
          <w:szCs w:val="28"/>
        </w:rPr>
        <w:t xml:space="preserve">01 </w:t>
      </w:r>
      <w:r>
        <w:rPr>
          <w:szCs w:val="28"/>
        </w:rPr>
        <w:t xml:space="preserve">и </w:t>
      </w:r>
      <w:r>
        <w:rPr>
          <w:szCs w:val="28"/>
          <w:lang w:val="en-US"/>
        </w:rPr>
        <w:t>CAM</w:t>
      </w:r>
      <w:r w:rsidRPr="0069307A">
        <w:rPr>
          <w:szCs w:val="28"/>
        </w:rPr>
        <w:t>02.</w:t>
      </w:r>
      <w:r>
        <w:rPr>
          <w:szCs w:val="28"/>
        </w:rPr>
        <w:t xml:space="preserve"> </w:t>
      </w:r>
    </w:p>
    <w:p w:rsidR="00B51B18" w:rsidRPr="00F92897" w:rsidRDefault="00404B01" w:rsidP="00A471BB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48350" cy="2781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B18" w:rsidRPr="00F92897" w:rsidSect="00516D1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AC2" w:rsidRDefault="00E46AC2" w:rsidP="006512CB">
      <w:pPr>
        <w:spacing w:after="0" w:line="240" w:lineRule="auto"/>
      </w:pPr>
      <w:r>
        <w:separator/>
      </w:r>
    </w:p>
  </w:endnote>
  <w:endnote w:type="continuationSeparator" w:id="1">
    <w:p w:rsidR="00E46AC2" w:rsidRDefault="00E46AC2" w:rsidP="00651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B18" w:rsidRDefault="00B4294D">
    <w:pPr>
      <w:pStyle w:val="a7"/>
      <w:jc w:val="center"/>
    </w:pPr>
    <w:fldSimple w:instr="PAGE   \* MERGEFORMAT">
      <w:r w:rsidR="00404B01">
        <w:rPr>
          <w:noProof/>
        </w:rPr>
        <w:t>3</w:t>
      </w:r>
    </w:fldSimple>
  </w:p>
  <w:p w:rsidR="00B51B18" w:rsidRDefault="00B51B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AC2" w:rsidRDefault="00E46AC2" w:rsidP="006512CB">
      <w:pPr>
        <w:spacing w:after="0" w:line="240" w:lineRule="auto"/>
      </w:pPr>
      <w:r>
        <w:separator/>
      </w:r>
    </w:p>
  </w:footnote>
  <w:footnote w:type="continuationSeparator" w:id="1">
    <w:p w:rsidR="00E46AC2" w:rsidRDefault="00E46AC2" w:rsidP="00651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12A9"/>
    <w:multiLevelType w:val="multilevel"/>
    <w:tmpl w:val="23D8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C606BA"/>
    <w:multiLevelType w:val="hybridMultilevel"/>
    <w:tmpl w:val="94B20D6A"/>
    <w:lvl w:ilvl="0" w:tplc="DFA0B54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B3E45AA"/>
    <w:multiLevelType w:val="multilevel"/>
    <w:tmpl w:val="8C16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100046"/>
    <w:multiLevelType w:val="multilevel"/>
    <w:tmpl w:val="7C26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724F80"/>
    <w:multiLevelType w:val="hybridMultilevel"/>
    <w:tmpl w:val="A450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3CF69D3"/>
    <w:multiLevelType w:val="hybridMultilevel"/>
    <w:tmpl w:val="691E2136"/>
    <w:lvl w:ilvl="0" w:tplc="2850F33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83366C7"/>
    <w:multiLevelType w:val="hybridMultilevel"/>
    <w:tmpl w:val="D7E86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AC3EDA"/>
    <w:multiLevelType w:val="multilevel"/>
    <w:tmpl w:val="020C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0D55B3"/>
    <w:multiLevelType w:val="multilevel"/>
    <w:tmpl w:val="E758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AE5510"/>
    <w:multiLevelType w:val="multilevel"/>
    <w:tmpl w:val="FC0CE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8E3B5F"/>
    <w:multiLevelType w:val="multilevel"/>
    <w:tmpl w:val="C84C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26613F"/>
    <w:multiLevelType w:val="multilevel"/>
    <w:tmpl w:val="E588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1A488C"/>
    <w:multiLevelType w:val="hybridMultilevel"/>
    <w:tmpl w:val="2A58D8B8"/>
    <w:lvl w:ilvl="0" w:tplc="98B4D044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3">
    <w:nsid w:val="6190161A"/>
    <w:multiLevelType w:val="multilevel"/>
    <w:tmpl w:val="27D0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260290"/>
    <w:multiLevelType w:val="multilevel"/>
    <w:tmpl w:val="AD46FF3C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708C0C71"/>
    <w:multiLevelType w:val="multilevel"/>
    <w:tmpl w:val="F058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74157"/>
    <w:multiLevelType w:val="hybridMultilevel"/>
    <w:tmpl w:val="D0DC0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47E61F4"/>
    <w:multiLevelType w:val="multilevel"/>
    <w:tmpl w:val="40DA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C87BC9"/>
    <w:multiLevelType w:val="multilevel"/>
    <w:tmpl w:val="56E6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E978F4"/>
    <w:multiLevelType w:val="multilevel"/>
    <w:tmpl w:val="F1E6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EF7C45"/>
    <w:multiLevelType w:val="hybridMultilevel"/>
    <w:tmpl w:val="F3DCFD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2"/>
  </w:num>
  <w:num w:numId="3">
    <w:abstractNumId w:val="1"/>
  </w:num>
  <w:num w:numId="4">
    <w:abstractNumId w:val="14"/>
  </w:num>
  <w:num w:numId="5">
    <w:abstractNumId w:val="5"/>
  </w:num>
  <w:num w:numId="6">
    <w:abstractNumId w:val="4"/>
  </w:num>
  <w:num w:numId="7">
    <w:abstractNumId w:val="6"/>
  </w:num>
  <w:num w:numId="8">
    <w:abstractNumId w:val="19"/>
  </w:num>
  <w:num w:numId="9">
    <w:abstractNumId w:val="10"/>
  </w:num>
  <w:num w:numId="10">
    <w:abstractNumId w:val="17"/>
  </w:num>
  <w:num w:numId="11">
    <w:abstractNumId w:val="11"/>
  </w:num>
  <w:num w:numId="12">
    <w:abstractNumId w:val="15"/>
  </w:num>
  <w:num w:numId="13">
    <w:abstractNumId w:val="7"/>
  </w:num>
  <w:num w:numId="14">
    <w:abstractNumId w:val="8"/>
  </w:num>
  <w:num w:numId="15">
    <w:abstractNumId w:val="13"/>
  </w:num>
  <w:num w:numId="16">
    <w:abstractNumId w:val="3"/>
  </w:num>
  <w:num w:numId="17">
    <w:abstractNumId w:val="2"/>
  </w:num>
  <w:num w:numId="18">
    <w:abstractNumId w:val="0"/>
  </w:num>
  <w:num w:numId="19">
    <w:abstractNumId w:val="9"/>
  </w:num>
  <w:num w:numId="20">
    <w:abstractNumId w:val="18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115"/>
    <w:rsid w:val="00000E2B"/>
    <w:rsid w:val="00072A2E"/>
    <w:rsid w:val="00095588"/>
    <w:rsid w:val="000A72E6"/>
    <w:rsid w:val="000B123B"/>
    <w:rsid w:val="00151FD3"/>
    <w:rsid w:val="00192367"/>
    <w:rsid w:val="00192DD6"/>
    <w:rsid w:val="001C524F"/>
    <w:rsid w:val="001F09AD"/>
    <w:rsid w:val="001F5939"/>
    <w:rsid w:val="0021360B"/>
    <w:rsid w:val="00240158"/>
    <w:rsid w:val="00295D0A"/>
    <w:rsid w:val="002A4954"/>
    <w:rsid w:val="002C4CF2"/>
    <w:rsid w:val="002E3C86"/>
    <w:rsid w:val="00396C93"/>
    <w:rsid w:val="0039728A"/>
    <w:rsid w:val="00402C15"/>
    <w:rsid w:val="00404B01"/>
    <w:rsid w:val="00406E62"/>
    <w:rsid w:val="00426C14"/>
    <w:rsid w:val="00433634"/>
    <w:rsid w:val="00471E6A"/>
    <w:rsid w:val="00472949"/>
    <w:rsid w:val="00480104"/>
    <w:rsid w:val="004C54E1"/>
    <w:rsid w:val="004D3B38"/>
    <w:rsid w:val="00516D1D"/>
    <w:rsid w:val="00524961"/>
    <w:rsid w:val="00533115"/>
    <w:rsid w:val="00536438"/>
    <w:rsid w:val="00537EFE"/>
    <w:rsid w:val="0054390A"/>
    <w:rsid w:val="00584D91"/>
    <w:rsid w:val="005A24C6"/>
    <w:rsid w:val="005E51CF"/>
    <w:rsid w:val="006512CB"/>
    <w:rsid w:val="006521C2"/>
    <w:rsid w:val="006538FE"/>
    <w:rsid w:val="0069307A"/>
    <w:rsid w:val="006A0863"/>
    <w:rsid w:val="006E23F4"/>
    <w:rsid w:val="00715309"/>
    <w:rsid w:val="0073723C"/>
    <w:rsid w:val="007A39E2"/>
    <w:rsid w:val="007A41EF"/>
    <w:rsid w:val="007C41A6"/>
    <w:rsid w:val="007F0D22"/>
    <w:rsid w:val="00824AA8"/>
    <w:rsid w:val="008667E3"/>
    <w:rsid w:val="00897B42"/>
    <w:rsid w:val="008D6D8C"/>
    <w:rsid w:val="00932E3F"/>
    <w:rsid w:val="00942972"/>
    <w:rsid w:val="0094361D"/>
    <w:rsid w:val="009A3049"/>
    <w:rsid w:val="00A21219"/>
    <w:rsid w:val="00A46633"/>
    <w:rsid w:val="00A471BB"/>
    <w:rsid w:val="00A82F2C"/>
    <w:rsid w:val="00AA1A31"/>
    <w:rsid w:val="00B4294D"/>
    <w:rsid w:val="00B462D9"/>
    <w:rsid w:val="00B51B18"/>
    <w:rsid w:val="00B561F7"/>
    <w:rsid w:val="00B667E3"/>
    <w:rsid w:val="00C31F5E"/>
    <w:rsid w:val="00C41088"/>
    <w:rsid w:val="00C5546C"/>
    <w:rsid w:val="00C84957"/>
    <w:rsid w:val="00D06F6A"/>
    <w:rsid w:val="00D42A77"/>
    <w:rsid w:val="00DC4E3C"/>
    <w:rsid w:val="00E46AC2"/>
    <w:rsid w:val="00E976E4"/>
    <w:rsid w:val="00EA5E38"/>
    <w:rsid w:val="00EC6527"/>
    <w:rsid w:val="00F46777"/>
    <w:rsid w:val="00F92897"/>
    <w:rsid w:val="00FC452B"/>
    <w:rsid w:val="00FF4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D1D"/>
    <w:pPr>
      <w:spacing w:after="160" w:line="259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locked/>
    <w:rsid w:val="0054390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32E3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Normal (Web)"/>
    <w:basedOn w:val="a"/>
    <w:uiPriority w:val="99"/>
    <w:semiHidden/>
    <w:rsid w:val="006512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512CB"/>
    <w:rPr>
      <w:rFonts w:cs="Times New Roman"/>
      <w:b/>
      <w:bCs/>
    </w:rPr>
  </w:style>
  <w:style w:type="paragraph" w:customStyle="1" w:styleId="westernmailrucssattributepostfix">
    <w:name w:val="western_mailru_css_attribute_postfix"/>
    <w:basedOn w:val="a"/>
    <w:uiPriority w:val="99"/>
    <w:rsid w:val="006512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651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512CB"/>
    <w:rPr>
      <w:rFonts w:cs="Times New Roman"/>
    </w:rPr>
  </w:style>
  <w:style w:type="paragraph" w:styleId="a7">
    <w:name w:val="footer"/>
    <w:basedOn w:val="a"/>
    <w:link w:val="a8"/>
    <w:uiPriority w:val="99"/>
    <w:rsid w:val="00651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512CB"/>
    <w:rPr>
      <w:rFonts w:cs="Times New Roman"/>
    </w:rPr>
  </w:style>
  <w:style w:type="paragraph" w:styleId="a9">
    <w:name w:val="List Paragraph"/>
    <w:basedOn w:val="a"/>
    <w:uiPriority w:val="99"/>
    <w:qFormat/>
    <w:rsid w:val="006512CB"/>
    <w:pPr>
      <w:ind w:left="720"/>
      <w:contextualSpacing/>
    </w:pPr>
  </w:style>
  <w:style w:type="character" w:styleId="aa">
    <w:name w:val="Hyperlink"/>
    <w:basedOn w:val="a0"/>
    <w:uiPriority w:val="99"/>
    <w:rsid w:val="00EC6527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EC6527"/>
    <w:rPr>
      <w:rFonts w:cs="Times New Roman"/>
      <w:color w:val="605E5C"/>
      <w:shd w:val="clear" w:color="auto" w:fill="E1DFDD"/>
    </w:rPr>
  </w:style>
  <w:style w:type="paragraph" w:styleId="ab">
    <w:name w:val="footnote text"/>
    <w:basedOn w:val="a"/>
    <w:link w:val="ac"/>
    <w:uiPriority w:val="99"/>
    <w:semiHidden/>
    <w:rsid w:val="00537EF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locked/>
    <w:rsid w:val="00537EFE"/>
    <w:rPr>
      <w:rFonts w:cs="Times New Roman"/>
      <w:sz w:val="20"/>
      <w:szCs w:val="20"/>
    </w:rPr>
  </w:style>
  <w:style w:type="character" w:styleId="ad">
    <w:name w:val="footnote reference"/>
    <w:basedOn w:val="a0"/>
    <w:uiPriority w:val="99"/>
    <w:semiHidden/>
    <w:rsid w:val="00537EFE"/>
    <w:rPr>
      <w:rFonts w:cs="Times New Roman"/>
      <w:vertAlign w:val="superscript"/>
    </w:rPr>
  </w:style>
  <w:style w:type="table" w:styleId="ae">
    <w:name w:val="Table Grid"/>
    <w:basedOn w:val="a1"/>
    <w:uiPriority w:val="99"/>
    <w:locked/>
    <w:rsid w:val="006538FE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54390A"/>
    <w:rPr>
      <w:rFonts w:cs="Times New Roman"/>
    </w:rPr>
  </w:style>
  <w:style w:type="paragraph" w:customStyle="1" w:styleId="11">
    <w:name w:val="Без интервала1"/>
    <w:link w:val="af"/>
    <w:uiPriority w:val="99"/>
    <w:rsid w:val="00897B42"/>
  </w:style>
  <w:style w:type="character" w:customStyle="1" w:styleId="af">
    <w:name w:val="Без интервала Знак"/>
    <w:link w:val="11"/>
    <w:uiPriority w:val="99"/>
    <w:locked/>
    <w:rsid w:val="00897B42"/>
    <w:rPr>
      <w:sz w:val="22"/>
      <w:lang w:val="ru-RU" w:eastAsia="ru-RU"/>
    </w:rPr>
  </w:style>
  <w:style w:type="paragraph" w:styleId="af0">
    <w:name w:val="Body Text Indent"/>
    <w:basedOn w:val="a"/>
    <w:link w:val="af1"/>
    <w:uiPriority w:val="99"/>
    <w:rsid w:val="00AA1A31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AA1A31"/>
    <w:rPr>
      <w:rFonts w:eastAsia="Times New Roman" w:cs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99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9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92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92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9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9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regvideo.com/soft/download/General_CMS_V3.1.0.3.T.ex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 ГАУ СО «Михайловский ПНИ»</dc:title>
  <dc:creator>Nc User</dc:creator>
  <cp:lastModifiedBy>press214m</cp:lastModifiedBy>
  <cp:revision>2</cp:revision>
  <cp:lastPrinted>2018-10-24T09:08:00Z</cp:lastPrinted>
  <dcterms:created xsi:type="dcterms:W3CDTF">2019-07-26T13:19:00Z</dcterms:created>
  <dcterms:modified xsi:type="dcterms:W3CDTF">2019-07-26T13:19:00Z</dcterms:modified>
</cp:coreProperties>
</file>